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3DFA" w14:textId="77777777" w:rsidR="00F90A27" w:rsidRPr="000B52EE" w:rsidRDefault="00F90A27" w:rsidP="00A96B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2EE">
        <w:rPr>
          <w:rFonts w:ascii="Times New Roman" w:hAnsi="Times New Roman" w:cs="Times New Roman"/>
          <w:b/>
          <w:sz w:val="24"/>
          <w:szCs w:val="24"/>
        </w:rPr>
        <w:t xml:space="preserve">Vysoká úroveň zastínění jako udržitelná metoda pro zmírnění dopadů sucha v moderní produkci jablek </w:t>
      </w:r>
    </w:p>
    <w:p w14:paraId="782D8E7C" w14:textId="77777777" w:rsidR="00F90A27" w:rsidRPr="000B52EE" w:rsidRDefault="00F90A27" w:rsidP="00A96B3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52EE">
        <w:rPr>
          <w:rFonts w:ascii="Times New Roman" w:hAnsi="Times New Roman" w:cs="Times New Roman"/>
          <w:b/>
          <w:sz w:val="24"/>
          <w:szCs w:val="24"/>
        </w:rPr>
        <w:t>High</w:t>
      </w:r>
      <w:proofErr w:type="spellEnd"/>
      <w:r w:rsidRPr="000B5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2EE">
        <w:rPr>
          <w:rFonts w:ascii="Times New Roman" w:hAnsi="Times New Roman" w:cs="Times New Roman"/>
          <w:b/>
          <w:sz w:val="24"/>
          <w:szCs w:val="24"/>
        </w:rPr>
        <w:t>Levels</w:t>
      </w:r>
      <w:proofErr w:type="spellEnd"/>
      <w:r w:rsidRPr="000B5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2E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0B5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2EE">
        <w:rPr>
          <w:rFonts w:ascii="Times New Roman" w:hAnsi="Times New Roman" w:cs="Times New Roman"/>
          <w:b/>
          <w:sz w:val="24"/>
          <w:szCs w:val="24"/>
        </w:rPr>
        <w:t>Shading</w:t>
      </w:r>
      <w:proofErr w:type="spellEnd"/>
      <w:r w:rsidRPr="000B52EE">
        <w:rPr>
          <w:rFonts w:ascii="Times New Roman" w:hAnsi="Times New Roman" w:cs="Times New Roman"/>
          <w:b/>
          <w:sz w:val="24"/>
          <w:szCs w:val="24"/>
        </w:rPr>
        <w:t xml:space="preserve"> as A </w:t>
      </w:r>
      <w:proofErr w:type="spellStart"/>
      <w:r w:rsidRPr="000B52EE">
        <w:rPr>
          <w:rFonts w:ascii="Times New Roman" w:hAnsi="Times New Roman" w:cs="Times New Roman"/>
          <w:b/>
          <w:sz w:val="24"/>
          <w:szCs w:val="24"/>
        </w:rPr>
        <w:t>Sustainable</w:t>
      </w:r>
      <w:proofErr w:type="spellEnd"/>
      <w:r w:rsidRPr="000B5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2EE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spellEnd"/>
      <w:r w:rsidRPr="000B5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2EE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B5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2EE">
        <w:rPr>
          <w:rFonts w:ascii="Times New Roman" w:hAnsi="Times New Roman" w:cs="Times New Roman"/>
          <w:b/>
          <w:sz w:val="24"/>
          <w:szCs w:val="24"/>
        </w:rPr>
        <w:t>Mitigating</w:t>
      </w:r>
      <w:proofErr w:type="spellEnd"/>
      <w:r w:rsidRPr="000B5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2EE">
        <w:rPr>
          <w:rFonts w:ascii="Times New Roman" w:hAnsi="Times New Roman" w:cs="Times New Roman"/>
          <w:b/>
          <w:sz w:val="24"/>
          <w:szCs w:val="24"/>
        </w:rPr>
        <w:t>Drought</w:t>
      </w:r>
      <w:proofErr w:type="spellEnd"/>
      <w:r w:rsidRPr="000B52EE">
        <w:rPr>
          <w:rFonts w:ascii="Times New Roman" w:hAnsi="Times New Roman" w:cs="Times New Roman"/>
          <w:b/>
          <w:sz w:val="24"/>
          <w:szCs w:val="24"/>
        </w:rPr>
        <w:t xml:space="preserve">, in </w:t>
      </w:r>
      <w:proofErr w:type="spellStart"/>
      <w:r w:rsidRPr="000B52EE">
        <w:rPr>
          <w:rFonts w:ascii="Times New Roman" w:hAnsi="Times New Roman" w:cs="Times New Roman"/>
          <w:b/>
          <w:sz w:val="24"/>
          <w:szCs w:val="24"/>
        </w:rPr>
        <w:t>Modern</w:t>
      </w:r>
      <w:proofErr w:type="spellEnd"/>
      <w:r w:rsidRPr="000B52EE">
        <w:rPr>
          <w:rFonts w:ascii="Times New Roman" w:hAnsi="Times New Roman" w:cs="Times New Roman"/>
          <w:b/>
          <w:sz w:val="24"/>
          <w:szCs w:val="24"/>
        </w:rPr>
        <w:t xml:space="preserve"> Apple </w:t>
      </w:r>
      <w:proofErr w:type="spellStart"/>
      <w:r w:rsidRPr="000B52EE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</w:p>
    <w:p w14:paraId="06C0361E" w14:textId="5CC65BA2" w:rsidR="00F90A27" w:rsidRPr="000B52EE" w:rsidRDefault="00F90A27" w:rsidP="00A96B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2EE">
        <w:rPr>
          <w:rFonts w:ascii="Times New Roman" w:hAnsi="Times New Roman" w:cs="Times New Roman"/>
          <w:sz w:val="24"/>
          <w:szCs w:val="24"/>
        </w:rPr>
        <w:t>Boini</w:t>
      </w:r>
      <w:proofErr w:type="spellEnd"/>
      <w:r w:rsidRPr="000B52EE">
        <w:rPr>
          <w:rFonts w:ascii="Times New Roman" w:hAnsi="Times New Roman" w:cs="Times New Roman"/>
          <w:sz w:val="24"/>
          <w:szCs w:val="24"/>
        </w:rPr>
        <w:t xml:space="preserve">, </w:t>
      </w:r>
      <w:r w:rsidR="00726E6A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Pr="000B52EE">
        <w:rPr>
          <w:rFonts w:ascii="Times New Roman" w:hAnsi="Times New Roman" w:cs="Times New Roman"/>
          <w:sz w:val="24"/>
          <w:szCs w:val="24"/>
        </w:rPr>
        <w:t>Manfrini</w:t>
      </w:r>
      <w:proofErr w:type="spellEnd"/>
      <w:r w:rsidRPr="000B52EE">
        <w:rPr>
          <w:rFonts w:ascii="Times New Roman" w:hAnsi="Times New Roman" w:cs="Times New Roman"/>
          <w:sz w:val="24"/>
          <w:szCs w:val="24"/>
        </w:rPr>
        <w:t xml:space="preserve">, </w:t>
      </w:r>
      <w:r w:rsidR="00726E6A">
        <w:rPr>
          <w:rFonts w:ascii="Times New Roman" w:hAnsi="Times New Roman" w:cs="Times New Roman"/>
          <w:sz w:val="24"/>
          <w:szCs w:val="24"/>
        </w:rPr>
        <w:t xml:space="preserve">L, </w:t>
      </w:r>
      <w:proofErr w:type="spellStart"/>
      <w:r w:rsidRPr="000B52EE">
        <w:rPr>
          <w:rFonts w:ascii="Times New Roman" w:hAnsi="Times New Roman" w:cs="Times New Roman"/>
          <w:sz w:val="24"/>
          <w:szCs w:val="24"/>
        </w:rPr>
        <w:t>Morandi</w:t>
      </w:r>
      <w:proofErr w:type="spellEnd"/>
      <w:r w:rsidRPr="000B52EE">
        <w:rPr>
          <w:rFonts w:ascii="Times New Roman" w:hAnsi="Times New Roman" w:cs="Times New Roman"/>
          <w:sz w:val="24"/>
          <w:szCs w:val="24"/>
        </w:rPr>
        <w:t xml:space="preserve">, </w:t>
      </w:r>
      <w:r w:rsidR="00726E6A">
        <w:rPr>
          <w:rFonts w:ascii="Times New Roman" w:hAnsi="Times New Roman" w:cs="Times New Roman"/>
          <w:sz w:val="24"/>
          <w:szCs w:val="24"/>
        </w:rPr>
        <w:t xml:space="preserve">B, </w:t>
      </w:r>
      <w:proofErr w:type="spellStart"/>
      <w:r w:rsidRPr="000B52EE">
        <w:rPr>
          <w:rFonts w:ascii="Times New Roman" w:hAnsi="Times New Roman" w:cs="Times New Roman"/>
          <w:sz w:val="24"/>
          <w:szCs w:val="24"/>
        </w:rPr>
        <w:t>Grappadelli</w:t>
      </w:r>
      <w:proofErr w:type="spellEnd"/>
      <w:r w:rsidRPr="000B52EE">
        <w:rPr>
          <w:rFonts w:ascii="Times New Roman" w:hAnsi="Times New Roman" w:cs="Times New Roman"/>
          <w:sz w:val="24"/>
          <w:szCs w:val="24"/>
        </w:rPr>
        <w:t xml:space="preserve">, </w:t>
      </w:r>
      <w:r w:rsidR="00726E6A">
        <w:rPr>
          <w:rFonts w:ascii="Times New Roman" w:hAnsi="Times New Roman" w:cs="Times New Roman"/>
          <w:sz w:val="24"/>
          <w:szCs w:val="24"/>
        </w:rPr>
        <w:t xml:space="preserve">LC, </w:t>
      </w:r>
      <w:proofErr w:type="spellStart"/>
      <w:r w:rsidRPr="000B52EE">
        <w:rPr>
          <w:rFonts w:ascii="Times New Roman" w:hAnsi="Times New Roman" w:cs="Times New Roman"/>
          <w:sz w:val="24"/>
          <w:szCs w:val="24"/>
        </w:rPr>
        <w:t>Predieri</w:t>
      </w:r>
      <w:proofErr w:type="spellEnd"/>
      <w:r w:rsidRPr="000B52EE">
        <w:rPr>
          <w:rFonts w:ascii="Times New Roman" w:hAnsi="Times New Roman" w:cs="Times New Roman"/>
          <w:sz w:val="24"/>
          <w:szCs w:val="24"/>
        </w:rPr>
        <w:t xml:space="preserve">, </w:t>
      </w:r>
      <w:r w:rsidR="00726E6A">
        <w:rPr>
          <w:rFonts w:ascii="Times New Roman" w:hAnsi="Times New Roman" w:cs="Times New Roman"/>
          <w:sz w:val="24"/>
          <w:szCs w:val="24"/>
        </w:rPr>
        <w:t xml:space="preserve">S, </w:t>
      </w:r>
      <w:r w:rsidRPr="000B52EE">
        <w:rPr>
          <w:rFonts w:ascii="Times New Roman" w:hAnsi="Times New Roman" w:cs="Times New Roman"/>
          <w:sz w:val="24"/>
          <w:szCs w:val="24"/>
        </w:rPr>
        <w:t>Daniele</w:t>
      </w:r>
      <w:r w:rsidR="00726E6A">
        <w:rPr>
          <w:rFonts w:ascii="Times New Roman" w:hAnsi="Times New Roman" w:cs="Times New Roman"/>
          <w:sz w:val="24"/>
          <w:szCs w:val="24"/>
        </w:rPr>
        <w:t>, GM,</w:t>
      </w:r>
      <w:r w:rsidRPr="000B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EE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="00726E6A">
        <w:rPr>
          <w:rFonts w:ascii="Times New Roman" w:hAnsi="Times New Roman" w:cs="Times New Roman"/>
          <w:sz w:val="24"/>
          <w:szCs w:val="24"/>
        </w:rPr>
        <w:t>, G.</w:t>
      </w:r>
      <w:r w:rsidR="0052538D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52538D" w:rsidRPr="0052538D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52538D" w:rsidRPr="00525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8D" w:rsidRPr="0052538D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="0052538D" w:rsidRPr="00525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8D" w:rsidRPr="0052538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2538D" w:rsidRPr="00525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8D" w:rsidRPr="0052538D">
        <w:rPr>
          <w:rFonts w:ascii="Times New Roman" w:hAnsi="Times New Roman" w:cs="Times New Roman"/>
          <w:sz w:val="24"/>
          <w:szCs w:val="24"/>
        </w:rPr>
        <w:t>Shading</w:t>
      </w:r>
      <w:proofErr w:type="spellEnd"/>
      <w:r w:rsidR="0052538D" w:rsidRPr="0052538D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52538D" w:rsidRPr="0052538D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52538D" w:rsidRPr="00525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8D" w:rsidRPr="0052538D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52538D" w:rsidRPr="00525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8D" w:rsidRPr="0052538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2538D" w:rsidRPr="00525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8D" w:rsidRPr="0052538D">
        <w:rPr>
          <w:rFonts w:ascii="Times New Roman" w:hAnsi="Times New Roman" w:cs="Times New Roman"/>
          <w:sz w:val="24"/>
          <w:szCs w:val="24"/>
        </w:rPr>
        <w:t>Mitigating</w:t>
      </w:r>
      <w:proofErr w:type="spellEnd"/>
      <w:r w:rsidR="0052538D" w:rsidRPr="00525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8D" w:rsidRPr="0052538D">
        <w:rPr>
          <w:rFonts w:ascii="Times New Roman" w:hAnsi="Times New Roman" w:cs="Times New Roman"/>
          <w:sz w:val="24"/>
          <w:szCs w:val="24"/>
        </w:rPr>
        <w:t>Drought</w:t>
      </w:r>
      <w:proofErr w:type="spellEnd"/>
      <w:r w:rsidR="0052538D" w:rsidRPr="0052538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52538D" w:rsidRPr="0052538D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="0052538D" w:rsidRPr="0052538D">
        <w:rPr>
          <w:rFonts w:ascii="Times New Roman" w:hAnsi="Times New Roman" w:cs="Times New Roman"/>
          <w:sz w:val="24"/>
          <w:szCs w:val="24"/>
        </w:rPr>
        <w:t xml:space="preserve"> Apple </w:t>
      </w:r>
      <w:proofErr w:type="spellStart"/>
      <w:r w:rsidR="0052538D" w:rsidRPr="0052538D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52538D">
        <w:rPr>
          <w:rFonts w:ascii="Times New Roman" w:hAnsi="Times New Roman" w:cs="Times New Roman"/>
          <w:sz w:val="24"/>
          <w:szCs w:val="24"/>
        </w:rPr>
        <w:t xml:space="preserve">. </w:t>
      </w:r>
      <w:r w:rsidR="0052538D" w:rsidRPr="0052538D">
        <w:rPr>
          <w:rFonts w:ascii="Times New Roman" w:hAnsi="Times New Roman" w:cs="Times New Roman"/>
          <w:sz w:val="24"/>
          <w:szCs w:val="24"/>
        </w:rPr>
        <w:t>Agronomy 11(3), 422</w:t>
      </w:r>
    </w:p>
    <w:p w14:paraId="16E8D52C" w14:textId="77777777" w:rsidR="00F90A27" w:rsidRPr="000B52EE" w:rsidRDefault="00F90A27" w:rsidP="00A96B3B">
      <w:pPr>
        <w:jc w:val="both"/>
        <w:rPr>
          <w:rFonts w:ascii="Times New Roman" w:hAnsi="Times New Roman" w:cs="Times New Roman"/>
          <w:sz w:val="24"/>
          <w:szCs w:val="24"/>
        </w:rPr>
      </w:pPr>
      <w:r w:rsidRPr="000B52EE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0B52EE">
        <w:rPr>
          <w:rFonts w:ascii="Times New Roman" w:hAnsi="Times New Roman" w:cs="Times New Roman"/>
          <w:sz w:val="24"/>
          <w:szCs w:val="24"/>
        </w:rPr>
        <w:t xml:space="preserve"> stín, jablka, nízké zavlažování, prodejní výnosy, kvalita, senzorická kvalita</w:t>
      </w:r>
    </w:p>
    <w:p w14:paraId="1DB18141" w14:textId="267BC91D" w:rsidR="00F90A27" w:rsidRPr="000B52EE" w:rsidRDefault="00F90A27" w:rsidP="00A96B3B">
      <w:pPr>
        <w:jc w:val="both"/>
        <w:rPr>
          <w:rFonts w:ascii="Times New Roman" w:hAnsi="Times New Roman" w:cs="Times New Roman"/>
          <w:sz w:val="24"/>
          <w:szCs w:val="24"/>
        </w:rPr>
      </w:pPr>
      <w:r w:rsidRPr="000B52EE">
        <w:rPr>
          <w:rFonts w:ascii="Times New Roman" w:hAnsi="Times New Roman" w:cs="Times New Roman"/>
          <w:b/>
          <w:sz w:val="24"/>
          <w:szCs w:val="24"/>
        </w:rPr>
        <w:t>Dostupné z:</w:t>
      </w:r>
      <w:r w:rsidRPr="000B52EE">
        <w:rPr>
          <w:rFonts w:ascii="Times New Roman" w:hAnsi="Times New Roman" w:cs="Times New Roman"/>
          <w:sz w:val="24"/>
          <w:szCs w:val="24"/>
        </w:rPr>
        <w:t xml:space="preserve"> https://www.mdpi.com/2073-4395/11/3/422/htm</w:t>
      </w:r>
    </w:p>
    <w:p w14:paraId="6475C48F" w14:textId="1BDDAE56" w:rsidR="00D1623A" w:rsidRPr="000B52EE" w:rsidRDefault="000A0421" w:rsidP="00A96B3B">
      <w:pPr>
        <w:jc w:val="both"/>
        <w:rPr>
          <w:rFonts w:ascii="Times New Roman" w:hAnsi="Times New Roman" w:cs="Times New Roman"/>
          <w:sz w:val="24"/>
          <w:szCs w:val="24"/>
        </w:rPr>
      </w:pPr>
      <w:r w:rsidRPr="000B52EE">
        <w:rPr>
          <w:rFonts w:ascii="Times New Roman" w:hAnsi="Times New Roman" w:cs="Times New Roman"/>
          <w:sz w:val="24"/>
          <w:szCs w:val="24"/>
        </w:rPr>
        <w:t>Byla vyhodnocena u</w:t>
      </w:r>
      <w:r w:rsidR="008B7281" w:rsidRPr="000B52EE">
        <w:rPr>
          <w:rFonts w:ascii="Times New Roman" w:hAnsi="Times New Roman" w:cs="Times New Roman"/>
          <w:sz w:val="24"/>
          <w:szCs w:val="24"/>
        </w:rPr>
        <w:t xml:space="preserve">držitelnost </w:t>
      </w:r>
      <w:r w:rsidRPr="000B52EE">
        <w:rPr>
          <w:rFonts w:ascii="Times New Roman" w:hAnsi="Times New Roman" w:cs="Times New Roman"/>
          <w:sz w:val="24"/>
          <w:szCs w:val="24"/>
        </w:rPr>
        <w:t xml:space="preserve">pěstebního systému při </w:t>
      </w:r>
      <w:r w:rsidR="008E7BCB" w:rsidRPr="000B52EE">
        <w:rPr>
          <w:rFonts w:ascii="Times New Roman" w:hAnsi="Times New Roman" w:cs="Times New Roman"/>
          <w:sz w:val="24"/>
          <w:szCs w:val="24"/>
        </w:rPr>
        <w:t>snížení dopadajícího světla na jabloňové sady</w:t>
      </w:r>
      <w:r w:rsidR="008B7281" w:rsidRPr="000B52EE">
        <w:rPr>
          <w:rFonts w:ascii="Times New Roman" w:hAnsi="Times New Roman" w:cs="Times New Roman"/>
          <w:sz w:val="24"/>
          <w:szCs w:val="24"/>
        </w:rPr>
        <w:t xml:space="preserve"> </w:t>
      </w:r>
      <w:r w:rsidR="00380DA8" w:rsidRPr="000B52EE">
        <w:rPr>
          <w:rFonts w:ascii="Times New Roman" w:hAnsi="Times New Roman" w:cs="Times New Roman"/>
          <w:sz w:val="24"/>
          <w:szCs w:val="24"/>
        </w:rPr>
        <w:t xml:space="preserve">pomocí </w:t>
      </w:r>
      <w:proofErr w:type="spellStart"/>
      <w:r w:rsidRPr="000B52EE">
        <w:rPr>
          <w:rFonts w:ascii="Times New Roman" w:hAnsi="Times New Roman" w:cs="Times New Roman"/>
          <w:sz w:val="24"/>
          <w:szCs w:val="24"/>
        </w:rPr>
        <w:t>nadkrývacích</w:t>
      </w:r>
      <w:proofErr w:type="spellEnd"/>
      <w:r w:rsidRPr="000B52EE">
        <w:rPr>
          <w:rFonts w:ascii="Times New Roman" w:hAnsi="Times New Roman" w:cs="Times New Roman"/>
          <w:sz w:val="24"/>
          <w:szCs w:val="24"/>
        </w:rPr>
        <w:t xml:space="preserve"> </w:t>
      </w:r>
      <w:r w:rsidR="00380DA8" w:rsidRPr="000B52EE">
        <w:rPr>
          <w:rFonts w:ascii="Times New Roman" w:hAnsi="Times New Roman" w:cs="Times New Roman"/>
          <w:sz w:val="24"/>
          <w:szCs w:val="24"/>
        </w:rPr>
        <w:t xml:space="preserve">sítí </w:t>
      </w:r>
      <w:r w:rsidRPr="000B52EE">
        <w:rPr>
          <w:rFonts w:ascii="Times New Roman" w:hAnsi="Times New Roman" w:cs="Times New Roman"/>
          <w:sz w:val="24"/>
          <w:szCs w:val="24"/>
        </w:rPr>
        <w:t xml:space="preserve">v kombinaci </w:t>
      </w:r>
      <w:r w:rsidR="008B7281" w:rsidRPr="000B52EE">
        <w:rPr>
          <w:rFonts w:ascii="Times New Roman" w:hAnsi="Times New Roman" w:cs="Times New Roman"/>
          <w:sz w:val="24"/>
          <w:szCs w:val="24"/>
        </w:rPr>
        <w:t>s dvěma vodními režimy (</w:t>
      </w:r>
      <w:r w:rsidR="008E7BCB" w:rsidRPr="000B52EE">
        <w:rPr>
          <w:rFonts w:ascii="Times New Roman" w:hAnsi="Times New Roman" w:cs="Times New Roman"/>
          <w:sz w:val="24"/>
          <w:szCs w:val="24"/>
        </w:rPr>
        <w:t>režim řádné závlahy</w:t>
      </w:r>
      <w:r w:rsidR="008B7281" w:rsidRPr="000B52EE">
        <w:rPr>
          <w:rFonts w:ascii="Times New Roman" w:hAnsi="Times New Roman" w:cs="Times New Roman"/>
          <w:sz w:val="24"/>
          <w:szCs w:val="24"/>
        </w:rPr>
        <w:t xml:space="preserve"> a </w:t>
      </w:r>
      <w:r w:rsidR="008E7BCB" w:rsidRPr="000B52EE">
        <w:rPr>
          <w:rFonts w:ascii="Times New Roman" w:hAnsi="Times New Roman" w:cs="Times New Roman"/>
          <w:sz w:val="24"/>
          <w:szCs w:val="24"/>
        </w:rPr>
        <w:t xml:space="preserve">režim </w:t>
      </w:r>
      <w:r w:rsidRPr="000B52EE">
        <w:rPr>
          <w:rFonts w:ascii="Times New Roman" w:hAnsi="Times New Roman" w:cs="Times New Roman"/>
          <w:sz w:val="24"/>
          <w:szCs w:val="24"/>
        </w:rPr>
        <w:t xml:space="preserve">řízeného </w:t>
      </w:r>
      <w:r w:rsidR="008B7281" w:rsidRPr="000B52EE">
        <w:rPr>
          <w:rFonts w:ascii="Times New Roman" w:hAnsi="Times New Roman" w:cs="Times New Roman"/>
          <w:sz w:val="24"/>
          <w:szCs w:val="24"/>
        </w:rPr>
        <w:t>vodní</w:t>
      </w:r>
      <w:r w:rsidR="008E7BCB" w:rsidRPr="000B52EE">
        <w:rPr>
          <w:rFonts w:ascii="Times New Roman" w:hAnsi="Times New Roman" w:cs="Times New Roman"/>
          <w:sz w:val="24"/>
          <w:szCs w:val="24"/>
        </w:rPr>
        <w:t>ho</w:t>
      </w:r>
      <w:r w:rsidR="008B7281" w:rsidRPr="000B52EE">
        <w:rPr>
          <w:rFonts w:ascii="Times New Roman" w:hAnsi="Times New Roman" w:cs="Times New Roman"/>
          <w:sz w:val="24"/>
          <w:szCs w:val="24"/>
        </w:rPr>
        <w:t xml:space="preserve"> stres</w:t>
      </w:r>
      <w:r w:rsidR="008E7BCB" w:rsidRPr="000B52EE">
        <w:rPr>
          <w:rFonts w:ascii="Times New Roman" w:hAnsi="Times New Roman" w:cs="Times New Roman"/>
          <w:sz w:val="24"/>
          <w:szCs w:val="24"/>
        </w:rPr>
        <w:t>u</w:t>
      </w:r>
      <w:r w:rsidR="008B7281" w:rsidRPr="000B52EE">
        <w:rPr>
          <w:rFonts w:ascii="Times New Roman" w:hAnsi="Times New Roman" w:cs="Times New Roman"/>
          <w:sz w:val="24"/>
          <w:szCs w:val="24"/>
        </w:rPr>
        <w:t xml:space="preserve">) </w:t>
      </w:r>
      <w:r w:rsidR="008E7BCB" w:rsidRPr="000B52EE">
        <w:rPr>
          <w:rFonts w:ascii="Times New Roman" w:hAnsi="Times New Roman" w:cs="Times New Roman"/>
          <w:sz w:val="24"/>
          <w:szCs w:val="24"/>
        </w:rPr>
        <w:t>za období tří let</w:t>
      </w:r>
      <w:r w:rsidRPr="000B52EE">
        <w:rPr>
          <w:rFonts w:ascii="Times New Roman" w:hAnsi="Times New Roman" w:cs="Times New Roman"/>
          <w:sz w:val="24"/>
          <w:szCs w:val="24"/>
        </w:rPr>
        <w:t xml:space="preserve"> a to vše</w:t>
      </w:r>
      <w:r w:rsidR="008E7BCB" w:rsidRPr="000B52EE">
        <w:rPr>
          <w:rFonts w:ascii="Times New Roman" w:hAnsi="Times New Roman" w:cs="Times New Roman"/>
          <w:sz w:val="24"/>
          <w:szCs w:val="24"/>
        </w:rPr>
        <w:t xml:space="preserve"> s ohledem na vliv na vodní režim rostlin</w:t>
      </w:r>
      <w:r w:rsidR="008B7281" w:rsidRPr="000B52EE">
        <w:rPr>
          <w:rFonts w:ascii="Times New Roman" w:hAnsi="Times New Roman" w:cs="Times New Roman"/>
          <w:sz w:val="24"/>
          <w:szCs w:val="24"/>
        </w:rPr>
        <w:t xml:space="preserve">, </w:t>
      </w:r>
      <w:r w:rsidRPr="000B52EE">
        <w:rPr>
          <w:rFonts w:ascii="Times New Roman" w:hAnsi="Times New Roman" w:cs="Times New Roman"/>
          <w:sz w:val="24"/>
          <w:szCs w:val="24"/>
        </w:rPr>
        <w:t>dýchání rostlin</w:t>
      </w:r>
      <w:r w:rsidR="00B015CD" w:rsidRPr="000B52EE">
        <w:rPr>
          <w:rFonts w:ascii="Times New Roman" w:hAnsi="Times New Roman" w:cs="Times New Roman"/>
          <w:sz w:val="24"/>
          <w:szCs w:val="24"/>
        </w:rPr>
        <w:t>, růst ovoce, výnosy plodů</w:t>
      </w:r>
      <w:r w:rsidR="008B7281" w:rsidRPr="000B52EE">
        <w:rPr>
          <w:rFonts w:ascii="Times New Roman" w:hAnsi="Times New Roman" w:cs="Times New Roman"/>
          <w:sz w:val="24"/>
          <w:szCs w:val="24"/>
        </w:rPr>
        <w:t xml:space="preserve"> a </w:t>
      </w:r>
      <w:r w:rsidR="00B015CD" w:rsidRPr="000B52EE">
        <w:rPr>
          <w:rFonts w:ascii="Times New Roman" w:hAnsi="Times New Roman" w:cs="Times New Roman"/>
          <w:sz w:val="24"/>
          <w:szCs w:val="24"/>
        </w:rPr>
        <w:t>jejich kvalitu</w:t>
      </w:r>
      <w:r w:rsidR="008B7281" w:rsidRPr="000B52EE">
        <w:rPr>
          <w:rFonts w:ascii="Times New Roman" w:hAnsi="Times New Roman" w:cs="Times New Roman"/>
          <w:sz w:val="24"/>
          <w:szCs w:val="24"/>
        </w:rPr>
        <w:t xml:space="preserve">. </w:t>
      </w:r>
      <w:r w:rsidR="00506084" w:rsidRPr="000B52EE">
        <w:rPr>
          <w:rFonts w:ascii="Times New Roman" w:hAnsi="Times New Roman" w:cs="Times New Roman"/>
          <w:sz w:val="24"/>
          <w:szCs w:val="24"/>
        </w:rPr>
        <w:t>Čer</w:t>
      </w:r>
      <w:r w:rsidR="00380DA8" w:rsidRPr="000B52EE">
        <w:rPr>
          <w:rFonts w:ascii="Times New Roman" w:hAnsi="Times New Roman" w:cs="Times New Roman"/>
          <w:sz w:val="24"/>
          <w:szCs w:val="24"/>
        </w:rPr>
        <w:t>ná síť stínící z 28 % byla porovnávaná</w:t>
      </w:r>
      <w:r w:rsidR="00506084" w:rsidRPr="000B52EE">
        <w:rPr>
          <w:rFonts w:ascii="Times New Roman" w:hAnsi="Times New Roman" w:cs="Times New Roman"/>
          <w:sz w:val="24"/>
          <w:szCs w:val="24"/>
        </w:rPr>
        <w:t xml:space="preserve"> s dvěma dalšími</w:t>
      </w:r>
      <w:r w:rsidRPr="000B52EE">
        <w:rPr>
          <w:rFonts w:ascii="Times New Roman" w:hAnsi="Times New Roman" w:cs="Times New Roman"/>
          <w:sz w:val="24"/>
          <w:szCs w:val="24"/>
        </w:rPr>
        <w:t xml:space="preserve"> (červenou a bílou) stínícími z 50 %.</w:t>
      </w:r>
      <w:r w:rsidR="00506084" w:rsidRPr="000B52EE">
        <w:rPr>
          <w:rFonts w:ascii="Times New Roman" w:hAnsi="Times New Roman" w:cs="Times New Roman"/>
          <w:sz w:val="24"/>
          <w:szCs w:val="24"/>
        </w:rPr>
        <w:t xml:space="preserve"> </w:t>
      </w:r>
      <w:r w:rsidR="00380DA8" w:rsidRPr="000B52EE">
        <w:rPr>
          <w:rFonts w:ascii="Times New Roman" w:hAnsi="Times New Roman" w:cs="Times New Roman"/>
          <w:sz w:val="24"/>
          <w:szCs w:val="24"/>
        </w:rPr>
        <w:t>Všechny typ</w:t>
      </w:r>
      <w:r w:rsidRPr="000B52EE">
        <w:rPr>
          <w:rFonts w:ascii="Times New Roman" w:hAnsi="Times New Roman" w:cs="Times New Roman"/>
          <w:sz w:val="24"/>
          <w:szCs w:val="24"/>
        </w:rPr>
        <w:t>y sítí byly zároveň zkombinovány</w:t>
      </w:r>
      <w:r w:rsidR="00506084" w:rsidRPr="000B52EE">
        <w:rPr>
          <w:rFonts w:ascii="Times New Roman" w:hAnsi="Times New Roman" w:cs="Times New Roman"/>
          <w:sz w:val="24"/>
          <w:szCs w:val="24"/>
        </w:rPr>
        <w:t xml:space="preserve"> s</w:t>
      </w:r>
      <w:r w:rsidRPr="000B52EE">
        <w:rPr>
          <w:rFonts w:ascii="Times New Roman" w:hAnsi="Times New Roman" w:cs="Times New Roman"/>
          <w:sz w:val="24"/>
          <w:szCs w:val="24"/>
        </w:rPr>
        <w:t>e</w:t>
      </w:r>
      <w:r w:rsidR="00506084" w:rsidRPr="000B52EE">
        <w:rPr>
          <w:rFonts w:ascii="Times New Roman" w:hAnsi="Times New Roman" w:cs="Times New Roman"/>
          <w:sz w:val="24"/>
          <w:szCs w:val="24"/>
        </w:rPr>
        <w:t xml:space="preserve"> dvěma výše zmíněnými vodními režimy. Jak režim řádné závlahy, tak režim </w:t>
      </w:r>
      <w:r w:rsidRPr="000B52EE">
        <w:rPr>
          <w:rFonts w:ascii="Times New Roman" w:hAnsi="Times New Roman" w:cs="Times New Roman"/>
          <w:sz w:val="24"/>
          <w:szCs w:val="24"/>
        </w:rPr>
        <w:t xml:space="preserve">řízeného </w:t>
      </w:r>
      <w:r w:rsidR="00506084" w:rsidRPr="000B52EE">
        <w:rPr>
          <w:rFonts w:ascii="Times New Roman" w:hAnsi="Times New Roman" w:cs="Times New Roman"/>
          <w:sz w:val="24"/>
          <w:szCs w:val="24"/>
        </w:rPr>
        <w:t xml:space="preserve">vodního stresu, u kterých došlo k navýšení zástinu z 28 % na 50 %, neměly během tří let nežádoucí účinky na </w:t>
      </w:r>
      <w:r w:rsidR="00506820" w:rsidRPr="000B52EE">
        <w:rPr>
          <w:rFonts w:ascii="Times New Roman" w:hAnsi="Times New Roman" w:cs="Times New Roman"/>
          <w:sz w:val="24"/>
          <w:szCs w:val="24"/>
        </w:rPr>
        <w:t>dýchání rostlin</w:t>
      </w:r>
      <w:r w:rsidR="00407B05" w:rsidRPr="000B52EE">
        <w:rPr>
          <w:rFonts w:ascii="Times New Roman" w:hAnsi="Times New Roman" w:cs="Times New Roman"/>
          <w:sz w:val="24"/>
          <w:szCs w:val="24"/>
        </w:rPr>
        <w:t>, výnos plodů</w:t>
      </w:r>
      <w:r w:rsidR="00B015CD" w:rsidRPr="000B52EE">
        <w:rPr>
          <w:rFonts w:ascii="Times New Roman" w:hAnsi="Times New Roman" w:cs="Times New Roman"/>
          <w:sz w:val="24"/>
          <w:szCs w:val="24"/>
        </w:rPr>
        <w:t xml:space="preserve"> nebo jejich kvalitu</w:t>
      </w:r>
      <w:r w:rsidR="00506084" w:rsidRPr="000B52EE">
        <w:rPr>
          <w:rFonts w:ascii="Times New Roman" w:hAnsi="Times New Roman" w:cs="Times New Roman"/>
          <w:sz w:val="24"/>
          <w:szCs w:val="24"/>
        </w:rPr>
        <w:t>. N</w:t>
      </w:r>
      <w:r w:rsidR="00380DA8" w:rsidRPr="000B52EE">
        <w:rPr>
          <w:rFonts w:ascii="Times New Roman" w:hAnsi="Times New Roman" w:cs="Times New Roman"/>
          <w:sz w:val="24"/>
          <w:szCs w:val="24"/>
        </w:rPr>
        <w:t>aopak n</w:t>
      </w:r>
      <w:r w:rsidR="00506084" w:rsidRPr="000B52EE">
        <w:rPr>
          <w:rFonts w:ascii="Times New Roman" w:hAnsi="Times New Roman" w:cs="Times New Roman"/>
          <w:sz w:val="24"/>
          <w:szCs w:val="24"/>
        </w:rPr>
        <w:t xml:space="preserve">avýšení </w:t>
      </w:r>
      <w:r w:rsidR="00506820" w:rsidRPr="000B52EE">
        <w:rPr>
          <w:rFonts w:ascii="Times New Roman" w:hAnsi="Times New Roman" w:cs="Times New Roman"/>
          <w:sz w:val="24"/>
          <w:szCs w:val="24"/>
        </w:rPr>
        <w:t>procenta zastínění</w:t>
      </w:r>
      <w:r w:rsidR="00506084" w:rsidRPr="000B52EE">
        <w:rPr>
          <w:rFonts w:ascii="Times New Roman" w:hAnsi="Times New Roman" w:cs="Times New Roman"/>
          <w:sz w:val="24"/>
          <w:szCs w:val="24"/>
        </w:rPr>
        <w:t xml:space="preserve"> vedlo u rostlin ke zlepšení jejich vodního režimu, bez ohledu na to, jestli byly rostliny zavlažovány nebo trpěly </w:t>
      </w:r>
      <w:r w:rsidR="00506820" w:rsidRPr="000B52EE">
        <w:rPr>
          <w:rFonts w:ascii="Times New Roman" w:hAnsi="Times New Roman" w:cs="Times New Roman"/>
          <w:sz w:val="24"/>
          <w:szCs w:val="24"/>
        </w:rPr>
        <w:t xml:space="preserve">řízeným </w:t>
      </w:r>
      <w:r w:rsidR="00506084" w:rsidRPr="000B52EE">
        <w:rPr>
          <w:rFonts w:ascii="Times New Roman" w:hAnsi="Times New Roman" w:cs="Times New Roman"/>
          <w:sz w:val="24"/>
          <w:szCs w:val="24"/>
        </w:rPr>
        <w:t xml:space="preserve">vodním stresem. </w:t>
      </w:r>
      <w:r w:rsidR="00380DA8" w:rsidRPr="000B52EE">
        <w:rPr>
          <w:rFonts w:ascii="Times New Roman" w:hAnsi="Times New Roman" w:cs="Times New Roman"/>
          <w:sz w:val="24"/>
          <w:szCs w:val="24"/>
        </w:rPr>
        <w:t>Vyšší úroveň zastínění</w:t>
      </w:r>
      <w:r w:rsidR="00506084" w:rsidRPr="000B52EE">
        <w:rPr>
          <w:rFonts w:ascii="Times New Roman" w:hAnsi="Times New Roman" w:cs="Times New Roman"/>
          <w:sz w:val="24"/>
          <w:szCs w:val="24"/>
        </w:rPr>
        <w:t xml:space="preserve"> </w:t>
      </w:r>
      <w:r w:rsidR="004060A1" w:rsidRPr="000B52EE">
        <w:rPr>
          <w:rFonts w:ascii="Times New Roman" w:hAnsi="Times New Roman" w:cs="Times New Roman"/>
          <w:sz w:val="24"/>
          <w:szCs w:val="24"/>
        </w:rPr>
        <w:t>by mohla být</w:t>
      </w:r>
      <w:r w:rsidR="00B015CD" w:rsidRPr="000B52EE">
        <w:rPr>
          <w:rFonts w:ascii="Times New Roman" w:hAnsi="Times New Roman" w:cs="Times New Roman"/>
          <w:sz w:val="24"/>
          <w:szCs w:val="24"/>
        </w:rPr>
        <w:t xml:space="preserve"> považována</w:t>
      </w:r>
      <w:r w:rsidR="004060A1" w:rsidRPr="000B52EE">
        <w:rPr>
          <w:rFonts w:ascii="Times New Roman" w:hAnsi="Times New Roman" w:cs="Times New Roman"/>
          <w:sz w:val="24"/>
          <w:szCs w:val="24"/>
        </w:rPr>
        <w:t xml:space="preserve"> za udržitelnou metodu po několik sezón. Kvalita ovoce byla</w:t>
      </w:r>
      <w:r w:rsidR="00506084" w:rsidRPr="000B52EE">
        <w:rPr>
          <w:rFonts w:ascii="Times New Roman" w:hAnsi="Times New Roman" w:cs="Times New Roman"/>
          <w:sz w:val="24"/>
          <w:szCs w:val="24"/>
        </w:rPr>
        <w:t xml:space="preserve"> více náchylná na změny vodního hospodaření než na snížení </w:t>
      </w:r>
      <w:r w:rsidR="00D1623A" w:rsidRPr="000B52EE">
        <w:rPr>
          <w:rFonts w:ascii="Times New Roman" w:hAnsi="Times New Roman" w:cs="Times New Roman"/>
          <w:sz w:val="24"/>
          <w:szCs w:val="24"/>
        </w:rPr>
        <w:t xml:space="preserve">slunečního svitu. Režim </w:t>
      </w:r>
      <w:r w:rsidR="00407B05" w:rsidRPr="000B52EE">
        <w:rPr>
          <w:rFonts w:ascii="Times New Roman" w:hAnsi="Times New Roman" w:cs="Times New Roman"/>
          <w:sz w:val="24"/>
          <w:szCs w:val="24"/>
        </w:rPr>
        <w:t xml:space="preserve">řízeného </w:t>
      </w:r>
      <w:r w:rsidR="00D1623A" w:rsidRPr="000B52EE">
        <w:rPr>
          <w:rFonts w:ascii="Times New Roman" w:hAnsi="Times New Roman" w:cs="Times New Roman"/>
          <w:sz w:val="24"/>
          <w:szCs w:val="24"/>
        </w:rPr>
        <w:t>vodního stresu zvýšil obsah rozpustných látek a také relativní podíl suši</w:t>
      </w:r>
      <w:r w:rsidR="00407B05" w:rsidRPr="000B52EE">
        <w:rPr>
          <w:rFonts w:ascii="Times New Roman" w:hAnsi="Times New Roman" w:cs="Times New Roman"/>
          <w:sz w:val="24"/>
          <w:szCs w:val="24"/>
        </w:rPr>
        <w:t>ny v plodech</w:t>
      </w:r>
      <w:r w:rsidR="004060A1" w:rsidRPr="000B52EE">
        <w:rPr>
          <w:rFonts w:ascii="Times New Roman" w:hAnsi="Times New Roman" w:cs="Times New Roman"/>
          <w:sz w:val="24"/>
          <w:szCs w:val="24"/>
        </w:rPr>
        <w:t xml:space="preserve"> bez ohledu na zastínění</w:t>
      </w:r>
      <w:r w:rsidR="00D1623A" w:rsidRPr="000B52EE">
        <w:rPr>
          <w:rFonts w:ascii="Times New Roman" w:hAnsi="Times New Roman" w:cs="Times New Roman"/>
          <w:sz w:val="24"/>
          <w:szCs w:val="24"/>
        </w:rPr>
        <w:t xml:space="preserve">, což bylo </w:t>
      </w:r>
      <w:r w:rsidR="004060A1" w:rsidRPr="000B52EE">
        <w:rPr>
          <w:rFonts w:ascii="Times New Roman" w:hAnsi="Times New Roman" w:cs="Times New Roman"/>
          <w:sz w:val="24"/>
          <w:szCs w:val="24"/>
        </w:rPr>
        <w:t xml:space="preserve">navíc </w:t>
      </w:r>
      <w:r w:rsidR="00D1623A" w:rsidRPr="000B52EE">
        <w:rPr>
          <w:rFonts w:ascii="Times New Roman" w:hAnsi="Times New Roman" w:cs="Times New Roman"/>
          <w:sz w:val="24"/>
          <w:szCs w:val="24"/>
        </w:rPr>
        <w:t xml:space="preserve">pozitivně </w:t>
      </w:r>
      <w:r w:rsidR="00407B05" w:rsidRPr="000B52EE">
        <w:rPr>
          <w:rFonts w:ascii="Times New Roman" w:hAnsi="Times New Roman" w:cs="Times New Roman"/>
          <w:sz w:val="24"/>
          <w:szCs w:val="24"/>
        </w:rPr>
        <w:t xml:space="preserve">hodnoceno </w:t>
      </w:r>
      <w:r w:rsidR="00CA73B1" w:rsidRPr="000B52EE">
        <w:rPr>
          <w:rFonts w:ascii="Times New Roman" w:hAnsi="Times New Roman" w:cs="Times New Roman"/>
          <w:sz w:val="24"/>
          <w:szCs w:val="24"/>
        </w:rPr>
        <w:t>konzumenty</w:t>
      </w:r>
      <w:r w:rsidR="00D1623A" w:rsidRPr="000B52EE">
        <w:rPr>
          <w:rFonts w:ascii="Times New Roman" w:hAnsi="Times New Roman" w:cs="Times New Roman"/>
          <w:sz w:val="24"/>
          <w:szCs w:val="24"/>
        </w:rPr>
        <w:t xml:space="preserve">. Pokud dojde </w:t>
      </w:r>
      <w:r w:rsidR="00B015CD" w:rsidRPr="000B52EE">
        <w:rPr>
          <w:rFonts w:ascii="Times New Roman" w:hAnsi="Times New Roman" w:cs="Times New Roman"/>
          <w:sz w:val="24"/>
          <w:szCs w:val="24"/>
        </w:rPr>
        <w:t xml:space="preserve">v budoucnu </w:t>
      </w:r>
      <w:r w:rsidR="00D1623A" w:rsidRPr="000B52EE">
        <w:rPr>
          <w:rFonts w:ascii="Times New Roman" w:hAnsi="Times New Roman" w:cs="Times New Roman"/>
          <w:sz w:val="24"/>
          <w:szCs w:val="24"/>
        </w:rPr>
        <w:t xml:space="preserve">k omezení dostupnosti vodních zdrojů, </w:t>
      </w:r>
      <w:r w:rsidR="00407B05" w:rsidRPr="000B52EE">
        <w:rPr>
          <w:rFonts w:ascii="Times New Roman" w:hAnsi="Times New Roman" w:cs="Times New Roman"/>
          <w:sz w:val="24"/>
          <w:szCs w:val="24"/>
        </w:rPr>
        <w:t xml:space="preserve">může </w:t>
      </w:r>
      <w:r w:rsidR="00D1623A" w:rsidRPr="000B52EE">
        <w:rPr>
          <w:rFonts w:ascii="Times New Roman" w:hAnsi="Times New Roman" w:cs="Times New Roman"/>
          <w:sz w:val="24"/>
          <w:szCs w:val="24"/>
        </w:rPr>
        <w:t xml:space="preserve">zvýšení </w:t>
      </w:r>
      <w:r w:rsidR="004060A1" w:rsidRPr="000B52EE">
        <w:rPr>
          <w:rFonts w:ascii="Times New Roman" w:hAnsi="Times New Roman" w:cs="Times New Roman"/>
          <w:sz w:val="24"/>
          <w:szCs w:val="24"/>
        </w:rPr>
        <w:t>zastínění až</w:t>
      </w:r>
      <w:r w:rsidR="00D1623A" w:rsidRPr="000B52EE">
        <w:rPr>
          <w:rFonts w:ascii="Times New Roman" w:hAnsi="Times New Roman" w:cs="Times New Roman"/>
          <w:sz w:val="24"/>
          <w:szCs w:val="24"/>
        </w:rPr>
        <w:t xml:space="preserve"> na 50 % tyto vodní zdroje ušetřit a zároveň může pomoci k vysoce kvalitnímu výnosu i </w:t>
      </w:r>
      <w:r w:rsidR="00407B05" w:rsidRPr="000B52EE">
        <w:rPr>
          <w:rFonts w:ascii="Times New Roman" w:hAnsi="Times New Roman" w:cs="Times New Roman"/>
          <w:sz w:val="24"/>
          <w:szCs w:val="24"/>
        </w:rPr>
        <w:t xml:space="preserve">při případném vodním </w:t>
      </w:r>
      <w:r w:rsidR="00D1623A" w:rsidRPr="000B52EE">
        <w:rPr>
          <w:rFonts w:ascii="Times New Roman" w:hAnsi="Times New Roman" w:cs="Times New Roman"/>
          <w:sz w:val="24"/>
          <w:szCs w:val="24"/>
        </w:rPr>
        <w:t xml:space="preserve">stresu rostlin. Přihlédneme-li </w:t>
      </w:r>
      <w:r w:rsidR="00B015CD" w:rsidRPr="000B52EE">
        <w:rPr>
          <w:rFonts w:ascii="Times New Roman" w:hAnsi="Times New Roman" w:cs="Times New Roman"/>
          <w:sz w:val="24"/>
          <w:szCs w:val="24"/>
        </w:rPr>
        <w:t xml:space="preserve">k  </w:t>
      </w:r>
      <w:r w:rsidR="00D1623A" w:rsidRPr="000B52EE">
        <w:rPr>
          <w:rFonts w:ascii="Times New Roman" w:hAnsi="Times New Roman" w:cs="Times New Roman"/>
          <w:sz w:val="24"/>
          <w:szCs w:val="24"/>
        </w:rPr>
        <w:t>v souča</w:t>
      </w:r>
      <w:r w:rsidR="00CA73B1" w:rsidRPr="000B52EE">
        <w:rPr>
          <w:rFonts w:ascii="Times New Roman" w:hAnsi="Times New Roman" w:cs="Times New Roman"/>
          <w:sz w:val="24"/>
          <w:szCs w:val="24"/>
        </w:rPr>
        <w:t>snosti pravděpodobnému snižování</w:t>
      </w:r>
      <w:r w:rsidR="00D1623A" w:rsidRPr="000B52EE">
        <w:rPr>
          <w:rFonts w:ascii="Times New Roman" w:hAnsi="Times New Roman" w:cs="Times New Roman"/>
          <w:sz w:val="24"/>
          <w:szCs w:val="24"/>
        </w:rPr>
        <w:t xml:space="preserve"> </w:t>
      </w:r>
      <w:r w:rsidR="00407B05" w:rsidRPr="000B52EE">
        <w:rPr>
          <w:rFonts w:ascii="Times New Roman" w:hAnsi="Times New Roman" w:cs="Times New Roman"/>
          <w:sz w:val="24"/>
          <w:szCs w:val="24"/>
        </w:rPr>
        <w:t>dostupných vodních zdrojů pro</w:t>
      </w:r>
      <w:r w:rsidR="00D1623A" w:rsidRPr="000B52EE">
        <w:rPr>
          <w:rFonts w:ascii="Times New Roman" w:hAnsi="Times New Roman" w:cs="Times New Roman"/>
          <w:sz w:val="24"/>
          <w:szCs w:val="24"/>
        </w:rPr>
        <w:t> zemědělství, je zastínění jabloňových sadů pro pěstitele udržitelná a bezpečná metoda, jak nespotřebovat příliš vod</w:t>
      </w:r>
      <w:r w:rsidR="00CA73B1" w:rsidRPr="000B52EE">
        <w:rPr>
          <w:rFonts w:ascii="Times New Roman" w:hAnsi="Times New Roman" w:cs="Times New Roman"/>
          <w:sz w:val="24"/>
          <w:szCs w:val="24"/>
        </w:rPr>
        <w:t>y a přesto mít kvalitní</w:t>
      </w:r>
      <w:r w:rsidR="00D1623A" w:rsidRPr="000B52EE">
        <w:rPr>
          <w:rFonts w:ascii="Times New Roman" w:hAnsi="Times New Roman" w:cs="Times New Roman"/>
          <w:sz w:val="24"/>
          <w:szCs w:val="24"/>
        </w:rPr>
        <w:t xml:space="preserve"> výnosy. </w:t>
      </w:r>
    </w:p>
    <w:p w14:paraId="150281C9" w14:textId="205A710E" w:rsidR="00D1623A" w:rsidRPr="000B52EE" w:rsidRDefault="00D1623A" w:rsidP="00A96B3B">
      <w:pPr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0B52EE">
        <w:rPr>
          <w:rFonts w:ascii="Times New Roman" w:hAnsi="Times New Roman" w:cs="Times New Roman"/>
          <w:b/>
          <w:bCs/>
          <w:sz w:val="24"/>
          <w:szCs w:val="24"/>
        </w:rPr>
        <w:t xml:space="preserve">Zpracovala: </w:t>
      </w:r>
      <w:r w:rsidRPr="000B52EE">
        <w:rPr>
          <w:rFonts w:ascii="Times New Roman" w:hAnsi="Times New Roman" w:cs="Times New Roman"/>
          <w:sz w:val="24"/>
          <w:szCs w:val="24"/>
        </w:rPr>
        <w:t>Mgr. Terezie Kozáková, Výzkumný a šlechtitelský ústav ovocnářský Holovousy s.r.o., Holovousy 129, 508 01, kozakova@vsuo.cz</w:t>
      </w:r>
    </w:p>
    <w:p w14:paraId="1C39BBB6" w14:textId="77777777" w:rsidR="00116A2D" w:rsidRPr="000B52EE" w:rsidRDefault="00116A2D" w:rsidP="00A96B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6A2D" w:rsidRPr="000B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6D"/>
    <w:rsid w:val="000A0421"/>
    <w:rsid w:val="000B52EE"/>
    <w:rsid w:val="000D4DFD"/>
    <w:rsid w:val="000D6644"/>
    <w:rsid w:val="00116A2D"/>
    <w:rsid w:val="002E1FAF"/>
    <w:rsid w:val="00380DA8"/>
    <w:rsid w:val="00383469"/>
    <w:rsid w:val="003908F2"/>
    <w:rsid w:val="003E43D6"/>
    <w:rsid w:val="00400B0C"/>
    <w:rsid w:val="004060A1"/>
    <w:rsid w:val="00407B05"/>
    <w:rsid w:val="00426901"/>
    <w:rsid w:val="004B5B23"/>
    <w:rsid w:val="004D1502"/>
    <w:rsid w:val="00506084"/>
    <w:rsid w:val="00506820"/>
    <w:rsid w:val="0052538D"/>
    <w:rsid w:val="005C5151"/>
    <w:rsid w:val="00626165"/>
    <w:rsid w:val="00726E6A"/>
    <w:rsid w:val="00797C37"/>
    <w:rsid w:val="008B7281"/>
    <w:rsid w:val="008E7BCB"/>
    <w:rsid w:val="00A96B3B"/>
    <w:rsid w:val="00B015CD"/>
    <w:rsid w:val="00B81688"/>
    <w:rsid w:val="00BF496D"/>
    <w:rsid w:val="00CA73B1"/>
    <w:rsid w:val="00D1623A"/>
    <w:rsid w:val="00D83E05"/>
    <w:rsid w:val="00DE489D"/>
    <w:rsid w:val="00EF43E5"/>
    <w:rsid w:val="00F77B44"/>
    <w:rsid w:val="00F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86C5"/>
  <w15:chartTrackingRefBased/>
  <w15:docId w15:val="{1A91E112-9A67-47B3-9DEB-3AE112D9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496D"/>
    <w:rPr>
      <w:color w:val="0563C1" w:themeColor="hyperlink"/>
      <w:u w:val="single"/>
    </w:rPr>
  </w:style>
  <w:style w:type="character" w:customStyle="1" w:styleId="text">
    <w:name w:val="text"/>
    <w:basedOn w:val="Standardnpsmoodstavce"/>
    <w:rsid w:val="00EF43E5"/>
  </w:style>
  <w:style w:type="character" w:customStyle="1" w:styleId="author-ref">
    <w:name w:val="author-ref"/>
    <w:basedOn w:val="Standardnpsmoodstavce"/>
    <w:rsid w:val="00EF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VOJTOVÁ Terezie, Mgr.</dc:creator>
  <cp:keywords/>
  <dc:description/>
  <cp:lastModifiedBy>Kateřina Lukáčová</cp:lastModifiedBy>
  <cp:revision>6</cp:revision>
  <dcterms:created xsi:type="dcterms:W3CDTF">2022-12-23T13:19:00Z</dcterms:created>
  <dcterms:modified xsi:type="dcterms:W3CDTF">2022-12-23T16:52:00Z</dcterms:modified>
</cp:coreProperties>
</file>