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C966" w14:textId="77777777" w:rsidR="005C2DB0" w:rsidRPr="0015481B" w:rsidRDefault="0048150F" w:rsidP="005C2DB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81B">
        <w:rPr>
          <w:rFonts w:ascii="Times New Roman" w:hAnsi="Times New Roman" w:cs="Times New Roman"/>
          <w:b/>
          <w:sz w:val="24"/>
          <w:szCs w:val="24"/>
        </w:rPr>
        <w:t xml:space="preserve">Porovnání genetické hodnoty pro znaky růstu a masné užitkovosti mezi geneticky bezrohým a rohatým </w:t>
      </w:r>
      <w:r w:rsidR="002708FC" w:rsidRPr="0015481B">
        <w:rPr>
          <w:rFonts w:ascii="Times New Roman" w:hAnsi="Times New Roman" w:cs="Times New Roman"/>
          <w:b/>
          <w:sz w:val="24"/>
          <w:szCs w:val="24"/>
        </w:rPr>
        <w:t xml:space="preserve">masným </w:t>
      </w:r>
      <w:r w:rsidRPr="0015481B">
        <w:rPr>
          <w:rFonts w:ascii="Times New Roman" w:hAnsi="Times New Roman" w:cs="Times New Roman"/>
          <w:b/>
          <w:sz w:val="24"/>
          <w:szCs w:val="24"/>
        </w:rPr>
        <w:t>skotem různých plemen</w:t>
      </w:r>
    </w:p>
    <w:p w14:paraId="037A647B" w14:textId="77777777" w:rsidR="007D16E1" w:rsidRPr="007D16E1" w:rsidRDefault="0048150F" w:rsidP="005C2DB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D16E1">
        <w:rPr>
          <w:rFonts w:ascii="Times New Roman" w:hAnsi="Times New Roman" w:cs="Times New Roman"/>
          <w:b/>
          <w:bCs/>
          <w:sz w:val="24"/>
          <w:szCs w:val="24"/>
        </w:rPr>
        <w:t>Comparison</w:t>
      </w:r>
      <w:proofErr w:type="spellEnd"/>
      <w:r w:rsidRPr="007D16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16E1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7D16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16E1">
        <w:rPr>
          <w:rFonts w:ascii="Times New Roman" w:hAnsi="Times New Roman" w:cs="Times New Roman"/>
          <w:b/>
          <w:bCs/>
          <w:sz w:val="24"/>
          <w:szCs w:val="24"/>
        </w:rPr>
        <w:t>Genetic</w:t>
      </w:r>
      <w:proofErr w:type="spellEnd"/>
      <w:r w:rsidRPr="007D16E1">
        <w:rPr>
          <w:rFonts w:ascii="Times New Roman" w:hAnsi="Times New Roman" w:cs="Times New Roman"/>
          <w:b/>
          <w:bCs/>
          <w:sz w:val="24"/>
          <w:szCs w:val="24"/>
        </w:rPr>
        <w:t xml:space="preserve"> Merit </w:t>
      </w:r>
      <w:proofErr w:type="spellStart"/>
      <w:r w:rsidRPr="007D16E1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7D16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16E1">
        <w:rPr>
          <w:rFonts w:ascii="Times New Roman" w:hAnsi="Times New Roman" w:cs="Times New Roman"/>
          <w:b/>
          <w:bCs/>
          <w:sz w:val="24"/>
          <w:szCs w:val="24"/>
        </w:rPr>
        <w:t>Weight</w:t>
      </w:r>
      <w:proofErr w:type="spellEnd"/>
      <w:r w:rsidRPr="007D16E1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7D16E1">
        <w:rPr>
          <w:rFonts w:ascii="Times New Roman" w:hAnsi="Times New Roman" w:cs="Times New Roman"/>
          <w:b/>
          <w:bCs/>
          <w:sz w:val="24"/>
          <w:szCs w:val="24"/>
        </w:rPr>
        <w:t>Meat</w:t>
      </w:r>
      <w:proofErr w:type="spellEnd"/>
      <w:r w:rsidRPr="007D16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16E1">
        <w:rPr>
          <w:rFonts w:ascii="Times New Roman" w:hAnsi="Times New Roman" w:cs="Times New Roman"/>
          <w:b/>
          <w:bCs/>
          <w:sz w:val="24"/>
          <w:szCs w:val="24"/>
        </w:rPr>
        <w:t>Traits</w:t>
      </w:r>
      <w:proofErr w:type="spellEnd"/>
      <w:r w:rsidRPr="007D16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16E1">
        <w:rPr>
          <w:rFonts w:ascii="Times New Roman" w:hAnsi="Times New Roman" w:cs="Times New Roman"/>
          <w:b/>
          <w:bCs/>
          <w:sz w:val="24"/>
          <w:szCs w:val="24"/>
        </w:rPr>
        <w:t>between</w:t>
      </w:r>
      <w:proofErr w:type="spellEnd"/>
      <w:r w:rsidRPr="007D16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16E1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7D16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16E1">
        <w:rPr>
          <w:rFonts w:ascii="Times New Roman" w:hAnsi="Times New Roman" w:cs="Times New Roman"/>
          <w:b/>
          <w:bCs/>
          <w:sz w:val="24"/>
          <w:szCs w:val="24"/>
        </w:rPr>
        <w:t>Polled</w:t>
      </w:r>
      <w:proofErr w:type="spellEnd"/>
      <w:r w:rsidRPr="007D16E1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7D16E1">
        <w:rPr>
          <w:rFonts w:ascii="Times New Roman" w:hAnsi="Times New Roman" w:cs="Times New Roman"/>
          <w:b/>
          <w:bCs/>
          <w:sz w:val="24"/>
          <w:szCs w:val="24"/>
        </w:rPr>
        <w:t>Horned</w:t>
      </w:r>
      <w:proofErr w:type="spellEnd"/>
      <w:r w:rsidRPr="007D16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16E1">
        <w:rPr>
          <w:rFonts w:ascii="Times New Roman" w:hAnsi="Times New Roman" w:cs="Times New Roman"/>
          <w:b/>
          <w:bCs/>
          <w:sz w:val="24"/>
          <w:szCs w:val="24"/>
        </w:rPr>
        <w:t>Cattle</w:t>
      </w:r>
      <w:proofErr w:type="spellEnd"/>
      <w:r w:rsidRPr="007D16E1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7D16E1">
        <w:rPr>
          <w:rFonts w:ascii="Times New Roman" w:hAnsi="Times New Roman" w:cs="Times New Roman"/>
          <w:b/>
          <w:bCs/>
          <w:sz w:val="24"/>
          <w:szCs w:val="24"/>
        </w:rPr>
        <w:t>Multiple</w:t>
      </w:r>
      <w:proofErr w:type="spellEnd"/>
      <w:r w:rsidRPr="007D16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16E1">
        <w:rPr>
          <w:rFonts w:ascii="Times New Roman" w:hAnsi="Times New Roman" w:cs="Times New Roman"/>
          <w:b/>
          <w:bCs/>
          <w:sz w:val="24"/>
          <w:szCs w:val="24"/>
        </w:rPr>
        <w:t>Beef</w:t>
      </w:r>
      <w:proofErr w:type="spellEnd"/>
      <w:r w:rsidRPr="007D16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16E1">
        <w:rPr>
          <w:rFonts w:ascii="Times New Roman" w:hAnsi="Times New Roman" w:cs="Times New Roman"/>
          <w:b/>
          <w:bCs/>
          <w:sz w:val="24"/>
          <w:szCs w:val="24"/>
        </w:rPr>
        <w:t>Breeds</w:t>
      </w:r>
      <w:proofErr w:type="spellEnd"/>
      <w:r w:rsidR="007D16E1" w:rsidRPr="007D16E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ED80AF1" w14:textId="096D61EF" w:rsidR="006836E9" w:rsidRDefault="0048150F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Randhawa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I., A., S., </w:t>
      </w:r>
      <w:proofErr w:type="spellStart"/>
      <w:r>
        <w:rPr>
          <w:rFonts w:ascii="Times New Roman" w:hAnsi="Times New Roman" w:cs="Times New Roman"/>
          <w:sz w:val="24"/>
          <w:szCs w:val="24"/>
        </w:rPr>
        <w:t>McGowan</w:t>
      </w:r>
      <w:proofErr w:type="spellEnd"/>
      <w:r>
        <w:rPr>
          <w:rFonts w:ascii="Times New Roman" w:hAnsi="Times New Roman" w:cs="Times New Roman"/>
          <w:sz w:val="24"/>
          <w:szCs w:val="24"/>
        </w:rPr>
        <w:t>, M., R., Porto-</w:t>
      </w:r>
      <w:proofErr w:type="spellStart"/>
      <w:r>
        <w:rPr>
          <w:rFonts w:ascii="Times New Roman" w:hAnsi="Times New Roman" w:cs="Times New Roman"/>
          <w:sz w:val="24"/>
          <w:szCs w:val="24"/>
        </w:rPr>
        <w:t>Neto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L., R., </w:t>
      </w:r>
      <w:proofErr w:type="spellStart"/>
      <w:r>
        <w:rPr>
          <w:rFonts w:ascii="Times New Roman" w:hAnsi="Times New Roman" w:cs="Times New Roman"/>
          <w:sz w:val="24"/>
          <w:szCs w:val="24"/>
        </w:rPr>
        <w:t>Hayes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B.,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Lyons</w:t>
      </w:r>
      <w:proofErr w:type="spellEnd"/>
      <w:r>
        <w:rPr>
          <w:rFonts w:ascii="Times New Roman" w:hAnsi="Times New Roman" w:cs="Times New Roman"/>
          <w:sz w:val="24"/>
          <w:szCs w:val="24"/>
        </w:rPr>
        <w:t>, R. E.</w:t>
      </w:r>
      <w:r w:rsidR="007D1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DB0">
        <w:rPr>
          <w:rFonts w:ascii="Times New Roman" w:hAnsi="Times New Roman" w:cs="Times New Roman"/>
          <w:sz w:val="24"/>
          <w:szCs w:val="24"/>
        </w:rPr>
        <w:t>Animal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C2DB0">
        <w:rPr>
          <w:rFonts w:ascii="Times New Roman" w:hAnsi="Times New Roman" w:cs="Times New Roman"/>
          <w:sz w:val="24"/>
          <w:szCs w:val="24"/>
        </w:rPr>
        <w:t xml:space="preserve"> (202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5C2DB0">
        <w:rPr>
          <w:rFonts w:ascii="Times New Roman" w:hAnsi="Times New Roman" w:cs="Times New Roman"/>
          <w:sz w:val="24"/>
          <w:szCs w:val="24"/>
        </w:rPr>
        <w:t>), 1</w:t>
      </w:r>
      <w:r>
        <w:rPr>
          <w:rFonts w:ascii="Times New Roman" w:hAnsi="Times New Roman" w:cs="Times New Roman"/>
          <w:sz w:val="24"/>
          <w:szCs w:val="24"/>
        </w:rPr>
        <w:t>1, 870.</w:t>
      </w:r>
    </w:p>
    <w:p w14:paraId="4452B77C" w14:textId="19B530C1" w:rsidR="007D16E1" w:rsidRDefault="007D16E1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Klíčová slova:</w:t>
      </w:r>
      <w:r>
        <w:rPr>
          <w:rFonts w:ascii="Times New Roman" w:hAnsi="Times New Roman" w:cs="Times New Roman"/>
          <w:sz w:val="24"/>
          <w:szCs w:val="24"/>
        </w:rPr>
        <w:t xml:space="preserve"> produkční znaky, selekce, masný skot</w:t>
      </w:r>
    </w:p>
    <w:p w14:paraId="571C17C1" w14:textId="17CA5909" w:rsidR="007D16E1" w:rsidRPr="007D16E1" w:rsidRDefault="007D16E1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Dostupné 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6E1">
        <w:rPr>
          <w:rFonts w:ascii="Times New Roman" w:hAnsi="Times New Roman" w:cs="Times New Roman"/>
          <w:sz w:val="24"/>
          <w:szCs w:val="24"/>
        </w:rPr>
        <w:t>https://www.mdpi.com/2076-2615/11/3/870</w:t>
      </w:r>
    </w:p>
    <w:p w14:paraId="6666E035" w14:textId="77777777" w:rsidR="007D16E1" w:rsidRDefault="00D261A1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Rohy skotu jsou příčinou zvýšených nákladů v důsledku specifických požadavků na ustájení, možnost poranění zvířat na farmě a při jejich transportu a </w:t>
      </w:r>
      <w:r w:rsidR="003C664C">
        <w:rPr>
          <w:rFonts w:ascii="Times New Roman" w:hAnsi="Times New Roman" w:cs="Times New Roman"/>
          <w:sz w:val="24"/>
          <w:szCs w:val="24"/>
        </w:rPr>
        <w:t xml:space="preserve">navíc představují </w:t>
      </w:r>
      <w:r>
        <w:rPr>
          <w:rFonts w:ascii="Times New Roman" w:hAnsi="Times New Roman" w:cs="Times New Roman"/>
          <w:sz w:val="24"/>
          <w:szCs w:val="24"/>
        </w:rPr>
        <w:t xml:space="preserve">nebezpečí </w:t>
      </w:r>
      <w:r w:rsidR="003C664C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pro ošetřovatele. </w:t>
      </w:r>
      <w:proofErr w:type="spellStart"/>
      <w:r>
        <w:rPr>
          <w:rFonts w:ascii="Times New Roman" w:hAnsi="Times New Roman" w:cs="Times New Roman"/>
          <w:sz w:val="24"/>
          <w:szCs w:val="24"/>
        </w:rPr>
        <w:t>Odrohování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skotu je proto běžná faremní praxe</w:t>
      </w:r>
      <w:r w:rsidR="003C664C">
        <w:rPr>
          <w:rFonts w:ascii="Times New Roman" w:hAnsi="Times New Roman" w:cs="Times New Roman"/>
          <w:sz w:val="24"/>
          <w:szCs w:val="24"/>
        </w:rPr>
        <w:t xml:space="preserve">, která je však pracovně náročná, u zvířete existuje riziko infekce, zákrok je bolestivý a tedy problematický z hlediska </w:t>
      </w:r>
      <w:proofErr w:type="spellStart"/>
      <w:r w:rsidR="003C664C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="003C664C">
        <w:rPr>
          <w:rFonts w:ascii="Times New Roman" w:hAnsi="Times New Roman" w:cs="Times New Roman"/>
          <w:sz w:val="24"/>
          <w:szCs w:val="24"/>
        </w:rPr>
        <w:t>. Jedním z možných řešení je selekce na vrozenou bezrohost.</w:t>
      </w:r>
      <w:r w:rsidR="002708FC">
        <w:rPr>
          <w:rFonts w:ascii="Times New Roman" w:hAnsi="Times New Roman" w:cs="Times New Roman"/>
          <w:sz w:val="24"/>
          <w:szCs w:val="24"/>
        </w:rPr>
        <w:t xml:space="preserve"> Mezi chovateli však panuje obava, že úroveň produkčních znaků u zvířat rohatých je vyšší než u zvířat geneticky bezrohých v důsledku genetického zisku dosaženého u specializovaných masných plemen v předchozím období. Existuje domněnka, že znak bezrohosti je geneticky antagonistický vůči ekonomicky důležitým produkčním znakům. Tato studie proto </w:t>
      </w:r>
      <w:r w:rsidR="00884B54">
        <w:rPr>
          <w:rFonts w:ascii="Times New Roman" w:hAnsi="Times New Roman" w:cs="Times New Roman"/>
          <w:sz w:val="24"/>
          <w:szCs w:val="24"/>
        </w:rPr>
        <w:t>analyzuje</w:t>
      </w:r>
      <w:r w:rsidR="002708FC">
        <w:rPr>
          <w:rFonts w:ascii="Times New Roman" w:hAnsi="Times New Roman" w:cs="Times New Roman"/>
          <w:sz w:val="24"/>
          <w:szCs w:val="24"/>
        </w:rPr>
        <w:t xml:space="preserve"> historické (1950 – 1999) a současné (2000 – 2018) změny genetického zisku pro 12 produkčních </w:t>
      </w:r>
      <w:r w:rsidR="00EE5571">
        <w:rPr>
          <w:rFonts w:ascii="Times New Roman" w:hAnsi="Times New Roman" w:cs="Times New Roman"/>
          <w:sz w:val="24"/>
          <w:szCs w:val="24"/>
        </w:rPr>
        <w:t xml:space="preserve">znaků a parametrů kvality masa. Genetická hodnota rohatých a bezrohých zvířat byla porovnávána </w:t>
      </w:r>
      <w:r w:rsidR="004A4B40">
        <w:rPr>
          <w:rFonts w:ascii="Times New Roman" w:hAnsi="Times New Roman" w:cs="Times New Roman"/>
          <w:sz w:val="24"/>
          <w:szCs w:val="24"/>
        </w:rPr>
        <w:t>u</w:t>
      </w:r>
      <w:r w:rsidR="00EE5571">
        <w:rPr>
          <w:rFonts w:ascii="Times New Roman" w:hAnsi="Times New Roman" w:cs="Times New Roman"/>
          <w:sz w:val="24"/>
          <w:szCs w:val="24"/>
        </w:rPr>
        <w:t xml:space="preserve"> 8 hlavních plemen masného skotu chovaného v</w:t>
      </w:r>
      <w:r w:rsidR="004A4B40">
        <w:rPr>
          <w:rFonts w:ascii="Times New Roman" w:hAnsi="Times New Roman" w:cs="Times New Roman"/>
          <w:sz w:val="24"/>
          <w:szCs w:val="24"/>
        </w:rPr>
        <w:t> </w:t>
      </w:r>
      <w:r w:rsidR="00EE5571">
        <w:rPr>
          <w:rFonts w:ascii="Times New Roman" w:hAnsi="Times New Roman" w:cs="Times New Roman"/>
          <w:sz w:val="24"/>
          <w:szCs w:val="24"/>
        </w:rPr>
        <w:t>Austrálii</w:t>
      </w:r>
      <w:r w:rsidR="004A4B40">
        <w:rPr>
          <w:rFonts w:ascii="Times New Roman" w:hAnsi="Times New Roman" w:cs="Times New Roman"/>
          <w:sz w:val="24"/>
          <w:szCs w:val="24"/>
        </w:rPr>
        <w:t xml:space="preserve"> a spadajících pod </w:t>
      </w:r>
      <w:r w:rsidR="004A4B40" w:rsidRPr="004A4B40">
        <w:rPr>
          <w:rFonts w:ascii="Times New Roman" w:hAnsi="Times New Roman" w:cs="Times New Roman"/>
          <w:i/>
          <w:sz w:val="24"/>
          <w:szCs w:val="24"/>
        </w:rPr>
        <w:t xml:space="preserve">Bos </w:t>
      </w:r>
      <w:proofErr w:type="spellStart"/>
      <w:r w:rsidR="004A4B40" w:rsidRPr="004A4B40">
        <w:rPr>
          <w:rFonts w:ascii="Times New Roman" w:hAnsi="Times New Roman" w:cs="Times New Roman"/>
          <w:i/>
          <w:sz w:val="24"/>
          <w:szCs w:val="24"/>
        </w:rPr>
        <w:t>taurus</w:t>
      </w:r>
      <w:proofErr w:type="spellEnd"/>
      <w:r w:rsidR="004A4B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A4B40">
        <w:rPr>
          <w:rFonts w:ascii="Times New Roman" w:hAnsi="Times New Roman" w:cs="Times New Roman"/>
          <w:sz w:val="24"/>
          <w:szCs w:val="24"/>
        </w:rPr>
        <w:t>charolais</w:t>
      </w:r>
      <w:proofErr w:type="spellEnd"/>
      <w:r w:rsidR="004A4B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4B40">
        <w:rPr>
          <w:rFonts w:ascii="Times New Roman" w:hAnsi="Times New Roman" w:cs="Times New Roman"/>
          <w:sz w:val="24"/>
          <w:szCs w:val="24"/>
        </w:rPr>
        <w:t>hereford</w:t>
      </w:r>
      <w:proofErr w:type="spellEnd"/>
      <w:r w:rsidR="004A4B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4B40">
        <w:rPr>
          <w:rFonts w:ascii="Times New Roman" w:hAnsi="Times New Roman" w:cs="Times New Roman"/>
          <w:sz w:val="24"/>
          <w:szCs w:val="24"/>
        </w:rPr>
        <w:t>limousin</w:t>
      </w:r>
      <w:proofErr w:type="spellEnd"/>
      <w:r w:rsidR="004A4B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4B40">
        <w:rPr>
          <w:rFonts w:ascii="Times New Roman" w:hAnsi="Times New Roman" w:cs="Times New Roman"/>
          <w:sz w:val="24"/>
          <w:szCs w:val="24"/>
        </w:rPr>
        <w:t>shorthorn</w:t>
      </w:r>
      <w:proofErr w:type="spellEnd"/>
      <w:r w:rsidR="004A4B4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A4B40">
        <w:rPr>
          <w:rFonts w:ascii="Times New Roman" w:hAnsi="Times New Roman" w:cs="Times New Roman"/>
          <w:sz w:val="24"/>
          <w:szCs w:val="24"/>
        </w:rPr>
        <w:t>simentál</w:t>
      </w:r>
      <w:proofErr w:type="spellEnd"/>
      <w:r w:rsidR="004A4B40">
        <w:rPr>
          <w:rFonts w:ascii="Times New Roman" w:hAnsi="Times New Roman" w:cs="Times New Roman"/>
          <w:sz w:val="24"/>
          <w:szCs w:val="24"/>
        </w:rPr>
        <w:t xml:space="preserve">), </w:t>
      </w:r>
      <w:r w:rsidR="004A4B40" w:rsidRPr="004A4B40">
        <w:rPr>
          <w:rFonts w:ascii="Times New Roman" w:hAnsi="Times New Roman" w:cs="Times New Roman"/>
          <w:i/>
          <w:sz w:val="24"/>
          <w:szCs w:val="24"/>
        </w:rPr>
        <w:t xml:space="preserve">Bos </w:t>
      </w:r>
      <w:proofErr w:type="spellStart"/>
      <w:r w:rsidR="004A4B40" w:rsidRPr="004A4B40">
        <w:rPr>
          <w:rFonts w:ascii="Times New Roman" w:hAnsi="Times New Roman" w:cs="Times New Roman"/>
          <w:i/>
          <w:sz w:val="24"/>
          <w:szCs w:val="24"/>
        </w:rPr>
        <w:t>indicus</w:t>
      </w:r>
      <w:proofErr w:type="spellEnd"/>
      <w:r w:rsidR="004A4B40">
        <w:rPr>
          <w:rFonts w:ascii="Times New Roman" w:hAnsi="Times New Roman" w:cs="Times New Roman"/>
          <w:sz w:val="24"/>
          <w:szCs w:val="24"/>
        </w:rPr>
        <w:t xml:space="preserve"> (zebu) anebo </w:t>
      </w:r>
      <w:r w:rsidR="00F87EE3">
        <w:rPr>
          <w:rFonts w:ascii="Times New Roman" w:hAnsi="Times New Roman" w:cs="Times New Roman"/>
          <w:sz w:val="24"/>
          <w:szCs w:val="24"/>
        </w:rPr>
        <w:t xml:space="preserve">plemen </w:t>
      </w:r>
      <w:r w:rsidR="004A4B40">
        <w:rPr>
          <w:rFonts w:ascii="Times New Roman" w:hAnsi="Times New Roman" w:cs="Times New Roman"/>
          <w:sz w:val="24"/>
          <w:szCs w:val="24"/>
        </w:rPr>
        <w:t>vzniklých jejich kombinací (</w:t>
      </w:r>
      <w:proofErr w:type="spellStart"/>
      <w:r w:rsidR="004A4B40">
        <w:rPr>
          <w:rFonts w:ascii="Times New Roman" w:hAnsi="Times New Roman" w:cs="Times New Roman"/>
          <w:sz w:val="24"/>
          <w:szCs w:val="24"/>
        </w:rPr>
        <w:t>droughtmaster</w:t>
      </w:r>
      <w:proofErr w:type="spellEnd"/>
      <w:r w:rsidR="004A4B4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A4B40">
        <w:rPr>
          <w:rFonts w:ascii="Times New Roman" w:hAnsi="Times New Roman" w:cs="Times New Roman"/>
          <w:sz w:val="24"/>
          <w:szCs w:val="24"/>
        </w:rPr>
        <w:t>santa</w:t>
      </w:r>
      <w:proofErr w:type="spellEnd"/>
      <w:r w:rsidR="004A4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B40">
        <w:rPr>
          <w:rFonts w:ascii="Times New Roman" w:hAnsi="Times New Roman" w:cs="Times New Roman"/>
          <w:sz w:val="24"/>
          <w:szCs w:val="24"/>
        </w:rPr>
        <w:t>gertrudis</w:t>
      </w:r>
      <w:proofErr w:type="spellEnd"/>
      <w:r w:rsidR="004A4B40">
        <w:rPr>
          <w:rFonts w:ascii="Times New Roman" w:hAnsi="Times New Roman" w:cs="Times New Roman"/>
          <w:sz w:val="24"/>
          <w:szCs w:val="24"/>
        </w:rPr>
        <w:t>). Odhad plemenné hodnoty pro znaky produkce a kvality masa (EBV) byl získán u více než 1,6 milionu zvířat.</w:t>
      </w:r>
    </w:p>
    <w:p w14:paraId="7CDC4B25" w14:textId="0163A2BD" w:rsidR="00320AF7" w:rsidRDefault="00320AF7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Bylo zjištěno, že frekvence výskytu genetické bezrohosti se </w:t>
      </w:r>
      <w:r w:rsidR="00A635DF">
        <w:rPr>
          <w:rFonts w:ascii="Times New Roman" w:hAnsi="Times New Roman" w:cs="Times New Roman"/>
          <w:sz w:val="24"/>
          <w:szCs w:val="24"/>
        </w:rPr>
        <w:t xml:space="preserve">v období 2000 až 2018 </w:t>
      </w:r>
      <w:r>
        <w:rPr>
          <w:rFonts w:ascii="Times New Roman" w:hAnsi="Times New Roman" w:cs="Times New Roman"/>
          <w:sz w:val="24"/>
          <w:szCs w:val="24"/>
        </w:rPr>
        <w:t>v populaci masného skotu zvyšovala, avšak ne stejnou měrou u všech plemen.</w:t>
      </w:r>
      <w:r w:rsidR="00A635DF">
        <w:rPr>
          <w:rFonts w:ascii="Times New Roman" w:hAnsi="Times New Roman" w:cs="Times New Roman"/>
          <w:sz w:val="24"/>
          <w:szCs w:val="24"/>
        </w:rPr>
        <w:t xml:space="preserve"> Pouze u tří plemen (</w:t>
      </w:r>
      <w:proofErr w:type="spellStart"/>
      <w:r w:rsidR="00A635DF">
        <w:rPr>
          <w:rFonts w:ascii="Times New Roman" w:hAnsi="Times New Roman" w:cs="Times New Roman"/>
          <w:sz w:val="24"/>
          <w:szCs w:val="24"/>
        </w:rPr>
        <w:t>hereford</w:t>
      </w:r>
      <w:proofErr w:type="spellEnd"/>
      <w:r w:rsidR="00A635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35DF">
        <w:rPr>
          <w:rFonts w:ascii="Times New Roman" w:hAnsi="Times New Roman" w:cs="Times New Roman"/>
          <w:sz w:val="24"/>
          <w:szCs w:val="24"/>
        </w:rPr>
        <w:t>shorthorn</w:t>
      </w:r>
      <w:proofErr w:type="spellEnd"/>
      <w:r w:rsidR="00A635D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635DF">
        <w:rPr>
          <w:rFonts w:ascii="Times New Roman" w:hAnsi="Times New Roman" w:cs="Times New Roman"/>
          <w:sz w:val="24"/>
          <w:szCs w:val="24"/>
        </w:rPr>
        <w:t>droughtmaster</w:t>
      </w:r>
      <w:proofErr w:type="spellEnd"/>
      <w:r w:rsidR="00A635DF">
        <w:rPr>
          <w:rFonts w:ascii="Times New Roman" w:hAnsi="Times New Roman" w:cs="Times New Roman"/>
          <w:sz w:val="24"/>
          <w:szCs w:val="24"/>
        </w:rPr>
        <w:t xml:space="preserve">) byl výskyt bezrohých zvířat vyšší než 50 % už před r. 2000 a do r. 2018 se navýšil na více než 75 %. U plemen </w:t>
      </w:r>
      <w:proofErr w:type="spellStart"/>
      <w:r w:rsidR="00A635DF">
        <w:rPr>
          <w:rFonts w:ascii="Times New Roman" w:hAnsi="Times New Roman" w:cs="Times New Roman"/>
          <w:sz w:val="24"/>
          <w:szCs w:val="24"/>
        </w:rPr>
        <w:t>charolais</w:t>
      </w:r>
      <w:proofErr w:type="spellEnd"/>
      <w:r w:rsidR="00A635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35DF">
        <w:rPr>
          <w:rFonts w:ascii="Times New Roman" w:hAnsi="Times New Roman" w:cs="Times New Roman"/>
          <w:sz w:val="24"/>
          <w:szCs w:val="24"/>
        </w:rPr>
        <w:t>limousin</w:t>
      </w:r>
      <w:proofErr w:type="spellEnd"/>
      <w:r w:rsidR="00A635D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635DF">
        <w:rPr>
          <w:rFonts w:ascii="Times New Roman" w:hAnsi="Times New Roman" w:cs="Times New Roman"/>
          <w:sz w:val="24"/>
          <w:szCs w:val="24"/>
        </w:rPr>
        <w:t>simentál</w:t>
      </w:r>
      <w:proofErr w:type="spellEnd"/>
      <w:r w:rsidR="00A635DF">
        <w:rPr>
          <w:rFonts w:ascii="Times New Roman" w:hAnsi="Times New Roman" w:cs="Times New Roman"/>
          <w:sz w:val="24"/>
          <w:szCs w:val="24"/>
        </w:rPr>
        <w:t xml:space="preserve"> se výskyt bezrohých zvířat výrazně zvýšil z méně než 25 % před r. 2000 na více než 60 % v r. 2018. Pouze u zebu a </w:t>
      </w:r>
      <w:proofErr w:type="spellStart"/>
      <w:r w:rsidR="00A635DF">
        <w:rPr>
          <w:rFonts w:ascii="Times New Roman" w:hAnsi="Times New Roman" w:cs="Times New Roman"/>
          <w:sz w:val="24"/>
          <w:szCs w:val="24"/>
        </w:rPr>
        <w:t>santa</w:t>
      </w:r>
      <w:proofErr w:type="spellEnd"/>
      <w:r w:rsidR="00A63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5DF">
        <w:rPr>
          <w:rFonts w:ascii="Times New Roman" w:hAnsi="Times New Roman" w:cs="Times New Roman"/>
          <w:sz w:val="24"/>
          <w:szCs w:val="24"/>
        </w:rPr>
        <w:t>gertrudis</w:t>
      </w:r>
      <w:proofErr w:type="spellEnd"/>
      <w:r w:rsidR="00A635DF">
        <w:rPr>
          <w:rFonts w:ascii="Times New Roman" w:hAnsi="Times New Roman" w:cs="Times New Roman"/>
          <w:sz w:val="24"/>
          <w:szCs w:val="24"/>
        </w:rPr>
        <w:t xml:space="preserve"> zůstala bezrohost na nízké úrovn</w:t>
      </w:r>
      <w:r w:rsidR="00ED6350">
        <w:rPr>
          <w:rFonts w:ascii="Times New Roman" w:hAnsi="Times New Roman" w:cs="Times New Roman"/>
          <w:sz w:val="24"/>
          <w:szCs w:val="24"/>
        </w:rPr>
        <w:t>i</w:t>
      </w:r>
      <w:r w:rsidR="00A635DF">
        <w:rPr>
          <w:rFonts w:ascii="Times New Roman" w:hAnsi="Times New Roman" w:cs="Times New Roman"/>
          <w:sz w:val="24"/>
          <w:szCs w:val="24"/>
        </w:rPr>
        <w:t xml:space="preserve"> okolo 20 resp. 37 %.</w:t>
      </w:r>
      <w:r w:rsidR="002A08EE">
        <w:rPr>
          <w:rFonts w:ascii="Times New Roman" w:hAnsi="Times New Roman" w:cs="Times New Roman"/>
          <w:sz w:val="24"/>
          <w:szCs w:val="24"/>
        </w:rPr>
        <w:t xml:space="preserve"> U </w:t>
      </w:r>
      <w:r w:rsidR="00663EBA">
        <w:rPr>
          <w:rFonts w:ascii="Times New Roman" w:hAnsi="Times New Roman" w:cs="Times New Roman"/>
          <w:sz w:val="24"/>
          <w:szCs w:val="24"/>
        </w:rPr>
        <w:t xml:space="preserve">bezrohého </w:t>
      </w:r>
      <w:r w:rsidR="002A08EE">
        <w:rPr>
          <w:rFonts w:ascii="Times New Roman" w:hAnsi="Times New Roman" w:cs="Times New Roman"/>
          <w:sz w:val="24"/>
          <w:szCs w:val="24"/>
        </w:rPr>
        <w:t xml:space="preserve">potomstva </w:t>
      </w:r>
      <w:r w:rsidR="00663EBA">
        <w:rPr>
          <w:rFonts w:ascii="Times New Roman" w:hAnsi="Times New Roman" w:cs="Times New Roman"/>
          <w:sz w:val="24"/>
          <w:szCs w:val="24"/>
        </w:rPr>
        <w:t xml:space="preserve">malého počtu rodičovských párů s vyšším stupněm vzájemné příbuznosti </w:t>
      </w:r>
      <w:r w:rsidR="002A08EE">
        <w:rPr>
          <w:rFonts w:ascii="Times New Roman" w:hAnsi="Times New Roman" w:cs="Times New Roman"/>
          <w:sz w:val="24"/>
          <w:szCs w:val="24"/>
        </w:rPr>
        <w:t>proto může hrozit riziko</w:t>
      </w:r>
      <w:r w:rsidR="00663EBA">
        <w:rPr>
          <w:rFonts w:ascii="Times New Roman" w:hAnsi="Times New Roman" w:cs="Times New Roman"/>
          <w:sz w:val="24"/>
          <w:szCs w:val="24"/>
        </w:rPr>
        <w:t xml:space="preserve"> vzniku </w:t>
      </w:r>
      <w:proofErr w:type="spellStart"/>
      <w:r w:rsidR="00663EBA">
        <w:rPr>
          <w:rFonts w:ascii="Times New Roman" w:hAnsi="Times New Roman" w:cs="Times New Roman"/>
          <w:sz w:val="24"/>
          <w:szCs w:val="24"/>
        </w:rPr>
        <w:t>inbrední</w:t>
      </w:r>
      <w:proofErr w:type="spellEnd"/>
      <w:r w:rsidR="00663EBA">
        <w:rPr>
          <w:rFonts w:ascii="Times New Roman" w:hAnsi="Times New Roman" w:cs="Times New Roman"/>
          <w:sz w:val="24"/>
          <w:szCs w:val="24"/>
        </w:rPr>
        <w:t xml:space="preserve"> deprese s negativním důsledkem na produkční znaky a možným výskytem některých onemocnění.</w:t>
      </w:r>
    </w:p>
    <w:p w14:paraId="2A3BC148" w14:textId="77777777" w:rsidR="00663EBA" w:rsidRDefault="00663EBA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výsledků této práce vyplývá, že na základě trendů zjišťovaných u 12 znaků nemá genetická bezrohost negativní vliv na masnou užitkovost a znaky kvality masa</w:t>
      </w:r>
      <w:r w:rsidR="00A45FF6">
        <w:rPr>
          <w:rFonts w:ascii="Times New Roman" w:hAnsi="Times New Roman" w:cs="Times New Roman"/>
          <w:sz w:val="24"/>
          <w:szCs w:val="24"/>
        </w:rPr>
        <w:t xml:space="preserve">. U řady znaků byla </w:t>
      </w:r>
      <w:r w:rsidR="00865BF1">
        <w:rPr>
          <w:rFonts w:ascii="Times New Roman" w:hAnsi="Times New Roman" w:cs="Times New Roman"/>
          <w:sz w:val="24"/>
          <w:szCs w:val="24"/>
        </w:rPr>
        <w:t xml:space="preserve">naopak </w:t>
      </w:r>
      <w:r w:rsidR="00A45FF6">
        <w:rPr>
          <w:rFonts w:ascii="Times New Roman" w:hAnsi="Times New Roman" w:cs="Times New Roman"/>
          <w:sz w:val="24"/>
          <w:szCs w:val="24"/>
        </w:rPr>
        <w:t>odhadnutá plemenná hodnota u populace bezrohých zvířat vyšší.</w:t>
      </w:r>
      <w:r w:rsidR="00865BF1">
        <w:rPr>
          <w:rFonts w:ascii="Times New Roman" w:hAnsi="Times New Roman" w:cs="Times New Roman"/>
          <w:sz w:val="24"/>
          <w:szCs w:val="24"/>
        </w:rPr>
        <w:t xml:space="preserve"> Velikost účinku </w:t>
      </w:r>
      <w:r w:rsidR="005249DE">
        <w:rPr>
          <w:rFonts w:ascii="Times New Roman" w:hAnsi="Times New Roman" w:cs="Times New Roman"/>
          <w:sz w:val="24"/>
          <w:szCs w:val="24"/>
        </w:rPr>
        <w:t xml:space="preserve">(míra rozdílu průměrů) </w:t>
      </w:r>
      <w:r w:rsidR="00865BF1">
        <w:rPr>
          <w:rFonts w:ascii="Times New Roman" w:hAnsi="Times New Roman" w:cs="Times New Roman"/>
          <w:sz w:val="24"/>
          <w:szCs w:val="24"/>
        </w:rPr>
        <w:t>je však ve všech případech relativně malá (</w:t>
      </w:r>
      <w:proofErr w:type="spellStart"/>
      <w:r w:rsidR="00865BF1">
        <w:rPr>
          <w:rFonts w:ascii="Times New Roman" w:hAnsi="Times New Roman" w:cs="Times New Roman"/>
          <w:sz w:val="24"/>
          <w:szCs w:val="24"/>
        </w:rPr>
        <w:t>Cohenovo</w:t>
      </w:r>
      <w:proofErr w:type="spellEnd"/>
      <w:r w:rsidR="00865BF1">
        <w:rPr>
          <w:rFonts w:ascii="Times New Roman" w:hAnsi="Times New Roman" w:cs="Times New Roman"/>
          <w:sz w:val="24"/>
          <w:szCs w:val="24"/>
        </w:rPr>
        <w:t xml:space="preserve"> d &lt; 0,2), což znamená, že selekce </w:t>
      </w:r>
      <w:r w:rsidR="005249DE">
        <w:rPr>
          <w:rFonts w:ascii="Times New Roman" w:hAnsi="Times New Roman" w:cs="Times New Roman"/>
          <w:sz w:val="24"/>
          <w:szCs w:val="24"/>
        </w:rPr>
        <w:t xml:space="preserve">pouze </w:t>
      </w:r>
      <w:r w:rsidR="00865BF1">
        <w:rPr>
          <w:rFonts w:ascii="Times New Roman" w:hAnsi="Times New Roman" w:cs="Times New Roman"/>
          <w:sz w:val="24"/>
          <w:szCs w:val="24"/>
        </w:rPr>
        <w:t>na bezrohost se u těchto znaků neprojeví významným genetickým ziskem.</w:t>
      </w:r>
      <w:r w:rsidR="005249DE">
        <w:rPr>
          <w:rFonts w:ascii="Times New Roman" w:hAnsi="Times New Roman" w:cs="Times New Roman"/>
          <w:sz w:val="24"/>
          <w:szCs w:val="24"/>
        </w:rPr>
        <w:t xml:space="preserve"> Výsledky studie jsou v rozporu s dřívějším názorem, že genetická hodnota zvířat pro analyzované znaky je nižší u vrozeně bezrohých jedinců</w:t>
      </w:r>
      <w:r w:rsidR="00F87EE3">
        <w:rPr>
          <w:rFonts w:ascii="Times New Roman" w:hAnsi="Times New Roman" w:cs="Times New Roman"/>
          <w:sz w:val="24"/>
          <w:szCs w:val="24"/>
        </w:rPr>
        <w:t>. Naopak poskytují důkaz, že zvýšená selekce na bezrohost aplikovaná v posledním období se neprojevila ve snížení genetického zisku pro tyto znaky.</w:t>
      </w:r>
      <w:r w:rsidR="005249DE">
        <w:rPr>
          <w:rFonts w:ascii="Times New Roman" w:hAnsi="Times New Roman" w:cs="Times New Roman"/>
          <w:sz w:val="24"/>
          <w:szCs w:val="24"/>
        </w:rPr>
        <w:t xml:space="preserve"> </w:t>
      </w:r>
      <w:r w:rsidR="00F87EE3">
        <w:rPr>
          <w:rFonts w:ascii="Times New Roman" w:hAnsi="Times New Roman" w:cs="Times New Roman"/>
          <w:sz w:val="24"/>
          <w:szCs w:val="24"/>
        </w:rPr>
        <w:t xml:space="preserve">Výsledky práce tedy </w:t>
      </w:r>
      <w:r w:rsidR="005249DE">
        <w:rPr>
          <w:rFonts w:ascii="Times New Roman" w:hAnsi="Times New Roman" w:cs="Times New Roman"/>
          <w:sz w:val="24"/>
          <w:szCs w:val="24"/>
        </w:rPr>
        <w:t>podporují koncept selekce na bezrohost u plemen masného skotu s cílem dosažení vyšší udržitelnosti a snížení</w:t>
      </w:r>
      <w:r w:rsidR="005E215B">
        <w:rPr>
          <w:rFonts w:ascii="Times New Roman" w:hAnsi="Times New Roman" w:cs="Times New Roman"/>
          <w:sz w:val="24"/>
          <w:szCs w:val="24"/>
        </w:rPr>
        <w:t xml:space="preserve"> rizik v oblasti </w:t>
      </w:r>
      <w:proofErr w:type="spellStart"/>
      <w:r w:rsidR="005E215B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="005E215B">
        <w:rPr>
          <w:rFonts w:ascii="Times New Roman" w:hAnsi="Times New Roman" w:cs="Times New Roman"/>
          <w:sz w:val="24"/>
          <w:szCs w:val="24"/>
        </w:rPr>
        <w:t xml:space="preserve"> zvířat. </w:t>
      </w:r>
    </w:p>
    <w:p w14:paraId="352184D6" w14:textId="77777777" w:rsidR="00A465E1" w:rsidRDefault="00A465E1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6E1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>
        <w:rPr>
          <w:rFonts w:ascii="Times New Roman" w:hAnsi="Times New Roman" w:cs="Times New Roman"/>
          <w:sz w:val="24"/>
          <w:szCs w:val="24"/>
        </w:rPr>
        <w:t xml:space="preserve"> Ing. Luděk Bartoň, Ph.D., VÚŽV Uhříněves, barton.ludek@vuzv.cz.</w:t>
      </w:r>
    </w:p>
    <w:sectPr w:rsidR="00A46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DB0"/>
    <w:rsid w:val="0006742E"/>
    <w:rsid w:val="0012156A"/>
    <w:rsid w:val="00146E36"/>
    <w:rsid w:val="0015481B"/>
    <w:rsid w:val="00205320"/>
    <w:rsid w:val="002708FC"/>
    <w:rsid w:val="002A08EE"/>
    <w:rsid w:val="00320AF7"/>
    <w:rsid w:val="003C664C"/>
    <w:rsid w:val="00456961"/>
    <w:rsid w:val="0048150F"/>
    <w:rsid w:val="004A4B40"/>
    <w:rsid w:val="004E30C7"/>
    <w:rsid w:val="005150A1"/>
    <w:rsid w:val="005249DE"/>
    <w:rsid w:val="00565550"/>
    <w:rsid w:val="005C2DB0"/>
    <w:rsid w:val="005E215B"/>
    <w:rsid w:val="00663EBA"/>
    <w:rsid w:val="006836E9"/>
    <w:rsid w:val="006A7777"/>
    <w:rsid w:val="007D16E1"/>
    <w:rsid w:val="00865BF1"/>
    <w:rsid w:val="00874D13"/>
    <w:rsid w:val="00884B54"/>
    <w:rsid w:val="009C410D"/>
    <w:rsid w:val="00A45FF6"/>
    <w:rsid w:val="00A465E1"/>
    <w:rsid w:val="00A635DF"/>
    <w:rsid w:val="00A95758"/>
    <w:rsid w:val="00D10196"/>
    <w:rsid w:val="00D261A1"/>
    <w:rsid w:val="00DB31FD"/>
    <w:rsid w:val="00E12C9E"/>
    <w:rsid w:val="00ED6350"/>
    <w:rsid w:val="00EE5571"/>
    <w:rsid w:val="00F8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99B0"/>
  <w15:chartTrackingRefBased/>
  <w15:docId w15:val="{7E494D80-6195-4C6A-83A4-878FF2FB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2DB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4D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2998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Bartoň</dc:creator>
  <cp:keywords/>
  <dc:description/>
  <cp:lastModifiedBy>Kateřina Lukáčová</cp:lastModifiedBy>
  <cp:revision>2</cp:revision>
  <dcterms:created xsi:type="dcterms:W3CDTF">2021-09-16T09:45:00Z</dcterms:created>
  <dcterms:modified xsi:type="dcterms:W3CDTF">2021-09-16T09:45:00Z</dcterms:modified>
</cp:coreProperties>
</file>